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2A" w:rsidRDefault="00F5322A" w:rsidP="00F5322A">
      <w:pPr>
        <w:rPr>
          <w:rFonts w:ascii="Times New Roman" w:hAnsi="Times New Roman"/>
          <w:color w:val="auto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E752F" wp14:editId="24E23B0E">
            <wp:simplePos x="0" y="0"/>
            <wp:positionH relativeFrom="column">
              <wp:posOffset>2358390</wp:posOffset>
            </wp:positionH>
            <wp:positionV relativeFrom="paragraph">
              <wp:posOffset>-53340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ind w:left="2832" w:firstLine="708"/>
        <w:rPr>
          <w:rFonts w:cs="Arial"/>
          <w:b w:val="0"/>
          <w:bCs/>
          <w:color w:val="auto"/>
          <w:szCs w:val="28"/>
        </w:rPr>
      </w:pPr>
      <w:r>
        <w:rPr>
          <w:rFonts w:cs="Arial"/>
          <w:b w:val="0"/>
          <w:bCs/>
          <w:color w:val="auto"/>
          <w:szCs w:val="28"/>
        </w:rPr>
        <w:t>Администрация</w:t>
      </w:r>
    </w:p>
    <w:p w:rsidR="00F5322A" w:rsidRDefault="00F5322A" w:rsidP="00F5322A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8"/>
          <w:szCs w:val="28"/>
        </w:rPr>
      </w:pPr>
      <w:r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F5322A" w:rsidRPr="00FD484C" w:rsidRDefault="00F5322A" w:rsidP="00F5322A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  <w:r w:rsidRPr="00FD484C">
        <w:rPr>
          <w:rFonts w:cs="Arial"/>
          <w:bCs/>
          <w:color w:val="auto"/>
          <w:kern w:val="0"/>
          <w:sz w:val="36"/>
          <w:szCs w:val="36"/>
        </w:rPr>
        <w:t>ПОСТАНОВЛЕНИЕ</w:t>
      </w:r>
    </w:p>
    <w:p w:rsidR="00C0026F" w:rsidRPr="00D95805" w:rsidRDefault="00C0026F" w:rsidP="00A865E5">
      <w:pPr>
        <w:ind w:right="452"/>
        <w:rPr>
          <w:rFonts w:ascii="Times New Roman" w:hAnsi="Times New Roman"/>
          <w:sz w:val="26"/>
        </w:rPr>
      </w:pPr>
    </w:p>
    <w:p w:rsidR="00C0026F" w:rsidRPr="00FC3122" w:rsidRDefault="00D52A36" w:rsidP="000248A7">
      <w:pPr>
        <w:ind w:right="452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31.10.2018</w:t>
      </w:r>
      <w:bookmarkStart w:id="0" w:name="_GoBack"/>
      <w:bookmarkEnd w:id="0"/>
      <w:r w:rsidR="00EC1CA5" w:rsidRPr="00FC3122">
        <w:rPr>
          <w:rFonts w:cs="Arial"/>
          <w:b w:val="0"/>
          <w:sz w:val="24"/>
          <w:szCs w:val="24"/>
        </w:rPr>
        <w:t xml:space="preserve">   </w:t>
      </w:r>
      <w:r w:rsidR="00C0026F" w:rsidRPr="00FC3122">
        <w:rPr>
          <w:rFonts w:cs="Arial"/>
          <w:b w:val="0"/>
          <w:sz w:val="24"/>
          <w:szCs w:val="24"/>
        </w:rPr>
        <w:t xml:space="preserve">   </w:t>
      </w:r>
      <w:r>
        <w:rPr>
          <w:rFonts w:cs="Arial"/>
          <w:b w:val="0"/>
          <w:sz w:val="24"/>
          <w:szCs w:val="24"/>
        </w:rPr>
        <w:t xml:space="preserve">                № 2009</w:t>
      </w:r>
    </w:p>
    <w:p w:rsidR="00CD672A" w:rsidRPr="00FC3122" w:rsidRDefault="00CD672A" w:rsidP="00CD672A">
      <w:pPr>
        <w:jc w:val="both"/>
        <w:rPr>
          <w:rFonts w:cs="Arial"/>
          <w:sz w:val="24"/>
          <w:szCs w:val="24"/>
        </w:rPr>
      </w:pPr>
    </w:p>
    <w:p w:rsidR="00895B28" w:rsidRPr="00FC3122" w:rsidRDefault="00CD672A" w:rsidP="00F5322A">
      <w:pPr>
        <w:tabs>
          <w:tab w:val="left" w:pos="5529"/>
        </w:tabs>
        <w:ind w:left="-142" w:right="3543"/>
        <w:jc w:val="both"/>
        <w:rPr>
          <w:rFonts w:cs="Arial"/>
          <w:b w:val="0"/>
          <w:color w:val="auto"/>
          <w:sz w:val="24"/>
          <w:szCs w:val="24"/>
        </w:rPr>
      </w:pPr>
      <w:r w:rsidRPr="00FC3122">
        <w:rPr>
          <w:rFonts w:cs="Arial"/>
          <w:b w:val="0"/>
          <w:color w:val="auto"/>
          <w:sz w:val="24"/>
          <w:szCs w:val="24"/>
        </w:rPr>
        <w:t xml:space="preserve">О назначении публичных слушаний </w:t>
      </w:r>
      <w:r w:rsidR="00B31D9E" w:rsidRPr="00FC3122">
        <w:rPr>
          <w:rFonts w:cs="Arial"/>
          <w:b w:val="0"/>
          <w:color w:val="auto"/>
          <w:sz w:val="24"/>
          <w:szCs w:val="24"/>
        </w:rPr>
        <w:t xml:space="preserve">по вопросу утверждения документации </w:t>
      </w:r>
      <w:r w:rsidR="0019384C" w:rsidRPr="00FC3122">
        <w:rPr>
          <w:rFonts w:cs="Arial"/>
          <w:b w:val="0"/>
          <w:color w:val="auto"/>
          <w:sz w:val="24"/>
          <w:szCs w:val="24"/>
        </w:rPr>
        <w:t>по планировке территории (проект планировки и проект межевания территории) объекта: «</w:t>
      </w:r>
      <w:r w:rsidR="00EA3294">
        <w:rPr>
          <w:rFonts w:cs="Arial"/>
          <w:b w:val="0"/>
          <w:color w:val="auto"/>
          <w:sz w:val="24"/>
          <w:szCs w:val="24"/>
        </w:rPr>
        <w:t>Устройства искусственного освещения на автомобильной дороге Волгоградской обла</w:t>
      </w:r>
      <w:r w:rsidR="00FB509F">
        <w:rPr>
          <w:rFonts w:cs="Arial"/>
          <w:b w:val="0"/>
          <w:color w:val="auto"/>
          <w:sz w:val="24"/>
          <w:szCs w:val="24"/>
        </w:rPr>
        <w:t>сти «Червленое-Калач-</w:t>
      </w:r>
      <w:proofErr w:type="spellStart"/>
      <w:r w:rsidR="00FB509F">
        <w:rPr>
          <w:rFonts w:cs="Arial"/>
          <w:b w:val="0"/>
          <w:color w:val="auto"/>
          <w:sz w:val="24"/>
          <w:szCs w:val="24"/>
        </w:rPr>
        <w:t>на_Дону</w:t>
      </w:r>
      <w:proofErr w:type="spellEnd"/>
      <w:r w:rsidR="00FB509F">
        <w:rPr>
          <w:rFonts w:cs="Arial"/>
          <w:b w:val="0"/>
          <w:color w:val="auto"/>
          <w:sz w:val="24"/>
          <w:szCs w:val="24"/>
        </w:rPr>
        <w:t>» км</w:t>
      </w:r>
      <w:r w:rsidR="00EA3294">
        <w:rPr>
          <w:rFonts w:cs="Arial"/>
          <w:b w:val="0"/>
          <w:color w:val="auto"/>
          <w:sz w:val="24"/>
          <w:szCs w:val="24"/>
        </w:rPr>
        <w:t xml:space="preserve"> 10+000 – 12+600 (</w:t>
      </w:r>
      <w:proofErr w:type="spellStart"/>
      <w:r w:rsidR="00EA3294">
        <w:rPr>
          <w:rFonts w:cs="Arial"/>
          <w:b w:val="0"/>
          <w:color w:val="auto"/>
          <w:sz w:val="24"/>
          <w:szCs w:val="24"/>
        </w:rPr>
        <w:t>п</w:t>
      </w:r>
      <w:proofErr w:type="gramStart"/>
      <w:r w:rsidR="00EA3294">
        <w:rPr>
          <w:rFonts w:cs="Arial"/>
          <w:b w:val="0"/>
          <w:color w:val="auto"/>
          <w:sz w:val="24"/>
          <w:szCs w:val="24"/>
        </w:rPr>
        <w:t>.Н</w:t>
      </w:r>
      <w:proofErr w:type="gramEnd"/>
      <w:r w:rsidR="00EA3294">
        <w:rPr>
          <w:rFonts w:cs="Arial"/>
          <w:b w:val="0"/>
          <w:color w:val="auto"/>
          <w:sz w:val="24"/>
          <w:szCs w:val="24"/>
        </w:rPr>
        <w:t>ариман</w:t>
      </w:r>
      <w:proofErr w:type="spellEnd"/>
      <w:r w:rsidR="00EA3294">
        <w:rPr>
          <w:rFonts w:cs="Arial"/>
          <w:b w:val="0"/>
          <w:color w:val="auto"/>
          <w:sz w:val="24"/>
          <w:szCs w:val="24"/>
        </w:rPr>
        <w:t>), км 48+40</w:t>
      </w:r>
      <w:r w:rsidR="00FB509F">
        <w:rPr>
          <w:rFonts w:cs="Arial"/>
          <w:b w:val="0"/>
          <w:color w:val="auto"/>
          <w:sz w:val="24"/>
          <w:szCs w:val="24"/>
        </w:rPr>
        <w:t>0 – км 50+00 (</w:t>
      </w:r>
      <w:proofErr w:type="spellStart"/>
      <w:r w:rsidR="00FB509F">
        <w:rPr>
          <w:rFonts w:cs="Arial"/>
          <w:b w:val="0"/>
          <w:color w:val="auto"/>
          <w:sz w:val="24"/>
          <w:szCs w:val="24"/>
        </w:rPr>
        <w:t>п.Комсомольский</w:t>
      </w:r>
      <w:proofErr w:type="spellEnd"/>
      <w:r w:rsidR="00FB509F">
        <w:rPr>
          <w:rFonts w:cs="Arial"/>
          <w:b w:val="0"/>
          <w:color w:val="auto"/>
          <w:sz w:val="24"/>
          <w:szCs w:val="24"/>
        </w:rPr>
        <w:t>)»</w:t>
      </w:r>
    </w:p>
    <w:p w:rsidR="00001B92" w:rsidRPr="00FC3122" w:rsidRDefault="00AE03AD" w:rsidP="002D7F54">
      <w:pPr>
        <w:ind w:left="-142" w:right="3969"/>
        <w:rPr>
          <w:rFonts w:cs="Arial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CD672A" w:rsidRPr="00FC3122" w:rsidRDefault="00CD672A" w:rsidP="003428E3">
      <w:pPr>
        <w:ind w:left="-142"/>
        <w:jc w:val="both"/>
        <w:rPr>
          <w:rFonts w:cs="Arial"/>
          <w:b w:val="0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       </w:t>
      </w:r>
      <w:proofErr w:type="gramStart"/>
      <w:r w:rsidRPr="00FC3122">
        <w:rPr>
          <w:rFonts w:cs="Arial"/>
          <w:b w:val="0"/>
          <w:sz w:val="24"/>
          <w:szCs w:val="24"/>
        </w:rPr>
        <w:t>В соответствии с</w:t>
      </w:r>
      <w:r w:rsidR="00BE5391" w:rsidRPr="00FC3122">
        <w:rPr>
          <w:rFonts w:cs="Arial"/>
          <w:b w:val="0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с</w:t>
      </w:r>
      <w:r w:rsidR="00F5322A">
        <w:rPr>
          <w:rFonts w:cs="Arial"/>
          <w:b w:val="0"/>
          <w:sz w:val="24"/>
          <w:szCs w:val="24"/>
        </w:rPr>
        <w:t>о статьями</w:t>
      </w:r>
      <w:r w:rsidR="0010599D" w:rsidRPr="00FC3122">
        <w:rPr>
          <w:rFonts w:cs="Arial"/>
          <w:b w:val="0"/>
          <w:sz w:val="24"/>
          <w:szCs w:val="24"/>
        </w:rPr>
        <w:t xml:space="preserve"> 45</w:t>
      </w:r>
      <w:r w:rsidR="00B31D9E" w:rsidRPr="00FC3122">
        <w:rPr>
          <w:rFonts w:cs="Arial"/>
          <w:b w:val="0"/>
          <w:sz w:val="24"/>
          <w:szCs w:val="24"/>
        </w:rPr>
        <w:t>, 46</w:t>
      </w:r>
      <w:r w:rsidRPr="00FC3122">
        <w:rPr>
          <w:rFonts w:cs="Arial"/>
          <w:b w:val="0"/>
          <w:sz w:val="24"/>
          <w:szCs w:val="24"/>
        </w:rPr>
        <w:t xml:space="preserve"> Градостроительного кодекса Российской Федерации,</w:t>
      </w:r>
      <w:r w:rsidR="003428E3" w:rsidRPr="00FC3122">
        <w:rPr>
          <w:rFonts w:cs="Arial"/>
          <w:b w:val="0"/>
          <w:sz w:val="24"/>
          <w:szCs w:val="24"/>
        </w:rPr>
        <w:t xml:space="preserve"> </w:t>
      </w:r>
      <w:r w:rsidRPr="00FC3122">
        <w:rPr>
          <w:rFonts w:cs="Arial"/>
          <w:b w:val="0"/>
          <w:sz w:val="24"/>
          <w:szCs w:val="24"/>
        </w:rPr>
        <w:t xml:space="preserve">руководствуясь решением 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Светлоярской районной думы Волгоградской области</w:t>
      </w:r>
      <w:r w:rsidRPr="00FC3122">
        <w:rPr>
          <w:rFonts w:cs="Arial"/>
          <w:b w:val="0"/>
          <w:sz w:val="24"/>
          <w:szCs w:val="24"/>
        </w:rPr>
        <w:t xml:space="preserve"> 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от 7 ноября 2008 г. N 45/283</w:t>
      </w:r>
      <w:r w:rsidRPr="00FC3122">
        <w:rPr>
          <w:rFonts w:cs="Arial"/>
          <w:b w:val="0"/>
          <w:sz w:val="24"/>
          <w:szCs w:val="24"/>
        </w:rPr>
        <w:t xml:space="preserve"> «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Об утверждении положения о порядке организации и проведения публичных слушаний в Светлоярском муниципальном районе</w:t>
      </w:r>
      <w:r w:rsidRPr="00FC3122">
        <w:rPr>
          <w:rFonts w:cs="Arial"/>
          <w:b w:val="0"/>
          <w:sz w:val="24"/>
          <w:szCs w:val="24"/>
        </w:rPr>
        <w:t>»</w:t>
      </w:r>
      <w:r w:rsidR="003428E3" w:rsidRPr="00FC3122">
        <w:rPr>
          <w:rFonts w:cs="Arial"/>
          <w:b w:val="0"/>
          <w:sz w:val="24"/>
          <w:szCs w:val="24"/>
        </w:rPr>
        <w:t>,</w:t>
      </w:r>
      <w:r w:rsidRPr="00FC3122">
        <w:rPr>
          <w:rFonts w:cs="Arial"/>
          <w:b w:val="0"/>
          <w:sz w:val="24"/>
          <w:szCs w:val="24"/>
        </w:rPr>
        <w:t xml:space="preserve"> </w:t>
      </w:r>
      <w:r w:rsidR="003428E3" w:rsidRPr="00FC3122">
        <w:rPr>
          <w:rFonts w:cs="Arial"/>
          <w:b w:val="0"/>
          <w:sz w:val="24"/>
          <w:szCs w:val="24"/>
        </w:rPr>
        <w:t>в целях соблюдения прав человека на</w:t>
      </w:r>
      <w:proofErr w:type="gramEnd"/>
      <w:r w:rsidR="003428E3" w:rsidRPr="00FC3122">
        <w:rPr>
          <w:rFonts w:cs="Arial"/>
          <w:b w:val="0"/>
          <w:sz w:val="24"/>
          <w:szCs w:val="24"/>
        </w:rPr>
        <w:t xml:space="preserve"> благоприятные условия жизнедеятельности и участие населения в осуществлении местного самоуправления в форме привлечения его к обсуждению </w:t>
      </w:r>
      <w:r w:rsidR="00CC5FFB" w:rsidRPr="00FC3122">
        <w:rPr>
          <w:rFonts w:cs="Arial"/>
          <w:b w:val="0"/>
          <w:color w:val="000000" w:themeColor="text1"/>
          <w:sz w:val="24"/>
          <w:szCs w:val="24"/>
        </w:rPr>
        <w:t>проекта планировки и межевания территории</w:t>
      </w:r>
      <w:r w:rsidR="003428E3" w:rsidRPr="00FC3122">
        <w:rPr>
          <w:rFonts w:cs="Arial"/>
          <w:b w:val="0"/>
          <w:sz w:val="24"/>
          <w:szCs w:val="24"/>
        </w:rPr>
        <w:t>, руководствуясь Уставом Светлоярского муниципально</w:t>
      </w:r>
      <w:r w:rsidR="00F9381C">
        <w:rPr>
          <w:rFonts w:cs="Arial"/>
          <w:b w:val="0"/>
          <w:sz w:val="24"/>
          <w:szCs w:val="24"/>
        </w:rPr>
        <w:t>го района Волгоградской области,</w:t>
      </w:r>
    </w:p>
    <w:p w:rsidR="00CD672A" w:rsidRPr="00FC3122" w:rsidRDefault="00CD672A" w:rsidP="003428E3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</w:p>
    <w:p w:rsidR="00AE03AD" w:rsidRPr="00FC3122" w:rsidRDefault="00596845" w:rsidP="00C97BDA">
      <w:pPr>
        <w:pStyle w:val="a6"/>
        <w:ind w:left="-142"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FC3122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3428E3" w:rsidRPr="00FC3122" w:rsidRDefault="003428E3" w:rsidP="003428E3">
      <w:pPr>
        <w:jc w:val="both"/>
        <w:rPr>
          <w:rFonts w:cs="Arial"/>
          <w:color w:val="auto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2D7F54" w:rsidRPr="00FC3122" w:rsidRDefault="003428E3" w:rsidP="002D7F54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rFonts w:ascii="Arial" w:hAnsi="Arial" w:cs="Arial"/>
          <w:b w:val="0"/>
          <w:bCs/>
          <w:szCs w:val="24"/>
        </w:rPr>
      </w:pPr>
      <w:r w:rsidRPr="00FC3122">
        <w:rPr>
          <w:rFonts w:ascii="Arial" w:hAnsi="Arial" w:cs="Arial"/>
          <w:b w:val="0"/>
          <w:color w:val="auto"/>
          <w:szCs w:val="24"/>
        </w:rPr>
        <w:t>Назначить публичные слушания</w:t>
      </w:r>
      <w:r w:rsidR="005D59EA" w:rsidRPr="00FC3122">
        <w:rPr>
          <w:rFonts w:ascii="Arial" w:hAnsi="Arial" w:cs="Arial"/>
          <w:b w:val="0"/>
          <w:color w:val="auto"/>
          <w:szCs w:val="24"/>
        </w:rPr>
        <w:t xml:space="preserve"> на </w:t>
      </w:r>
      <w:r w:rsidR="00F3429F">
        <w:rPr>
          <w:rFonts w:ascii="Arial" w:hAnsi="Arial" w:cs="Arial"/>
          <w:b w:val="0"/>
          <w:bCs/>
          <w:color w:val="auto"/>
          <w:szCs w:val="24"/>
        </w:rPr>
        <w:t>06.12.2018 в 16:00</w:t>
      </w:r>
      <w:r w:rsidR="00B31D9E" w:rsidRPr="00FC3122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Pr="00FC3122">
        <w:rPr>
          <w:rFonts w:ascii="Arial" w:hAnsi="Arial" w:cs="Arial"/>
          <w:b w:val="0"/>
          <w:color w:val="auto"/>
          <w:szCs w:val="24"/>
        </w:rPr>
        <w:t>по</w:t>
      </w:r>
      <w:r w:rsidR="00B31D9E" w:rsidRPr="00FC3122">
        <w:rPr>
          <w:rFonts w:ascii="Arial" w:hAnsi="Arial" w:cs="Arial"/>
          <w:b w:val="0"/>
          <w:color w:val="000000" w:themeColor="text1"/>
          <w:szCs w:val="24"/>
        </w:rPr>
        <w:t xml:space="preserve"> вопросу утверждения документации </w:t>
      </w:r>
      <w:r w:rsidR="0019384C" w:rsidRPr="00FC3122">
        <w:rPr>
          <w:rFonts w:ascii="Arial" w:hAnsi="Arial" w:cs="Arial"/>
          <w:b w:val="0"/>
          <w:color w:val="000000" w:themeColor="text1"/>
          <w:szCs w:val="24"/>
        </w:rPr>
        <w:t>по планировке территории (проект планировки и проект межевания территории) объекта: «</w:t>
      </w:r>
      <w:r w:rsidR="00EA3294" w:rsidRPr="00EA3294">
        <w:rPr>
          <w:rFonts w:ascii="Arial" w:hAnsi="Arial" w:cs="Arial"/>
          <w:b w:val="0"/>
          <w:color w:val="auto"/>
          <w:szCs w:val="24"/>
        </w:rPr>
        <w:t>Устройства искусственного освещения на автомобильной дороге Волгоградской обла</w:t>
      </w:r>
      <w:r w:rsidR="00F9381C">
        <w:rPr>
          <w:rFonts w:ascii="Arial" w:hAnsi="Arial" w:cs="Arial"/>
          <w:b w:val="0"/>
          <w:color w:val="auto"/>
          <w:szCs w:val="24"/>
        </w:rPr>
        <w:t>сти «Червленое-Калач-на-</w:t>
      </w:r>
      <w:r w:rsidR="00FB509F">
        <w:rPr>
          <w:rFonts w:ascii="Arial" w:hAnsi="Arial" w:cs="Arial"/>
          <w:b w:val="0"/>
          <w:color w:val="auto"/>
          <w:szCs w:val="24"/>
        </w:rPr>
        <w:t>Дону» км</w:t>
      </w:r>
      <w:r w:rsidR="00EA3294" w:rsidRPr="00EA3294">
        <w:rPr>
          <w:rFonts w:ascii="Arial" w:hAnsi="Arial" w:cs="Arial"/>
          <w:b w:val="0"/>
          <w:color w:val="auto"/>
          <w:szCs w:val="24"/>
        </w:rPr>
        <w:t xml:space="preserve"> 10+000 – 12+600 (</w:t>
      </w:r>
      <w:proofErr w:type="spellStart"/>
      <w:r w:rsidR="00EA3294" w:rsidRPr="00EA3294">
        <w:rPr>
          <w:rFonts w:ascii="Arial" w:hAnsi="Arial" w:cs="Arial"/>
          <w:b w:val="0"/>
          <w:color w:val="auto"/>
          <w:szCs w:val="24"/>
        </w:rPr>
        <w:t>п</w:t>
      </w:r>
      <w:proofErr w:type="gramStart"/>
      <w:r w:rsidR="00EA3294" w:rsidRPr="00EA3294">
        <w:rPr>
          <w:rFonts w:ascii="Arial" w:hAnsi="Arial" w:cs="Arial"/>
          <w:b w:val="0"/>
          <w:color w:val="auto"/>
          <w:szCs w:val="24"/>
        </w:rPr>
        <w:t>.Н</w:t>
      </w:r>
      <w:proofErr w:type="gramEnd"/>
      <w:r w:rsidR="00EA3294" w:rsidRPr="00EA3294">
        <w:rPr>
          <w:rFonts w:ascii="Arial" w:hAnsi="Arial" w:cs="Arial"/>
          <w:b w:val="0"/>
          <w:color w:val="auto"/>
          <w:szCs w:val="24"/>
        </w:rPr>
        <w:t>ариман</w:t>
      </w:r>
      <w:proofErr w:type="spellEnd"/>
      <w:r w:rsidR="00EA3294" w:rsidRPr="00EA3294">
        <w:rPr>
          <w:rFonts w:ascii="Arial" w:hAnsi="Arial" w:cs="Arial"/>
          <w:b w:val="0"/>
          <w:color w:val="auto"/>
          <w:szCs w:val="24"/>
        </w:rPr>
        <w:t>), км 48+400 – км 50+00 (</w:t>
      </w:r>
      <w:proofErr w:type="spellStart"/>
      <w:r w:rsidR="00EA3294" w:rsidRPr="00EA3294">
        <w:rPr>
          <w:rFonts w:ascii="Arial" w:hAnsi="Arial" w:cs="Arial"/>
          <w:b w:val="0"/>
          <w:color w:val="auto"/>
          <w:szCs w:val="24"/>
        </w:rPr>
        <w:t>п.Комсомольский</w:t>
      </w:r>
      <w:proofErr w:type="spellEnd"/>
      <w:r w:rsidR="00EA3294" w:rsidRPr="00EA3294">
        <w:rPr>
          <w:rFonts w:ascii="Arial" w:hAnsi="Arial" w:cs="Arial"/>
          <w:b w:val="0"/>
          <w:color w:val="auto"/>
          <w:szCs w:val="24"/>
        </w:rPr>
        <w:t>)</w:t>
      </w:r>
      <w:r w:rsidR="00EA3294">
        <w:rPr>
          <w:rFonts w:ascii="Arial" w:hAnsi="Arial" w:cs="Arial"/>
          <w:b w:val="0"/>
          <w:color w:val="auto"/>
          <w:szCs w:val="24"/>
        </w:rPr>
        <w:t>».</w:t>
      </w:r>
    </w:p>
    <w:p w:rsidR="00925372" w:rsidRPr="00FC3122" w:rsidRDefault="00925372" w:rsidP="00925372">
      <w:pPr>
        <w:pStyle w:val="a3"/>
        <w:tabs>
          <w:tab w:val="left" w:pos="-1985"/>
          <w:tab w:val="left" w:pos="709"/>
        </w:tabs>
        <w:ind w:left="284" w:right="0"/>
        <w:jc w:val="both"/>
        <w:rPr>
          <w:rFonts w:ascii="Arial" w:hAnsi="Arial" w:cs="Arial"/>
          <w:b w:val="0"/>
          <w:bCs/>
          <w:szCs w:val="24"/>
        </w:rPr>
      </w:pPr>
    </w:p>
    <w:p w:rsidR="002D7F54" w:rsidRPr="00F9381C" w:rsidRDefault="002D7F54" w:rsidP="00F9381C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rFonts w:cs="Arial"/>
          <w:b w:val="0"/>
          <w:szCs w:val="24"/>
        </w:rPr>
      </w:pPr>
      <w:r w:rsidRPr="00FC3122">
        <w:rPr>
          <w:rFonts w:ascii="Arial" w:hAnsi="Arial" w:cs="Arial"/>
          <w:b w:val="0"/>
          <w:szCs w:val="24"/>
        </w:rPr>
        <w:t xml:space="preserve">Провести публичные слушания в </w:t>
      </w:r>
      <w:r w:rsidR="00B31D9E" w:rsidRPr="00FC3122">
        <w:rPr>
          <w:rFonts w:ascii="Arial" w:hAnsi="Arial" w:cs="Arial"/>
          <w:b w:val="0"/>
          <w:szCs w:val="24"/>
        </w:rPr>
        <w:t xml:space="preserve">здании </w:t>
      </w:r>
      <w:r w:rsidR="00B8335A">
        <w:rPr>
          <w:rFonts w:ascii="Arial" w:hAnsi="Arial" w:cs="Arial"/>
          <w:b w:val="0"/>
          <w:szCs w:val="24"/>
        </w:rPr>
        <w:t xml:space="preserve"> </w:t>
      </w:r>
      <w:r w:rsidR="00F3429F" w:rsidRPr="00B8335A">
        <w:rPr>
          <w:rFonts w:ascii="Arial" w:hAnsi="Arial" w:cs="Arial"/>
          <w:b w:val="0"/>
          <w:szCs w:val="24"/>
        </w:rPr>
        <w:t xml:space="preserve">дома культуры </w:t>
      </w:r>
      <w:proofErr w:type="spellStart"/>
      <w:r w:rsidR="00F3429F" w:rsidRPr="00B8335A">
        <w:rPr>
          <w:rFonts w:ascii="Arial" w:hAnsi="Arial" w:cs="Arial"/>
          <w:b w:val="0"/>
          <w:szCs w:val="24"/>
        </w:rPr>
        <w:t>Наримановского</w:t>
      </w:r>
      <w:proofErr w:type="spellEnd"/>
      <w:r w:rsidR="00F3429F" w:rsidRPr="00B8335A">
        <w:rPr>
          <w:rFonts w:ascii="Arial" w:hAnsi="Arial" w:cs="Arial"/>
          <w:b w:val="0"/>
          <w:szCs w:val="24"/>
        </w:rPr>
        <w:t xml:space="preserve"> сельского поселения Светлоярского муни</w:t>
      </w:r>
      <w:r w:rsidR="00F9381C">
        <w:rPr>
          <w:rFonts w:ascii="Arial" w:hAnsi="Arial" w:cs="Arial"/>
          <w:b w:val="0"/>
          <w:szCs w:val="24"/>
        </w:rPr>
        <w:t xml:space="preserve">ципального района Волгоградской </w:t>
      </w:r>
      <w:r w:rsidR="00F3429F" w:rsidRPr="00B8335A">
        <w:rPr>
          <w:rFonts w:ascii="Arial" w:hAnsi="Arial" w:cs="Arial"/>
          <w:b w:val="0"/>
          <w:szCs w:val="24"/>
        </w:rPr>
        <w:t xml:space="preserve">области, </w:t>
      </w:r>
      <w:r w:rsidR="00F3429F" w:rsidRPr="00F9381C">
        <w:rPr>
          <w:rFonts w:ascii="Arial" w:hAnsi="Arial" w:cs="Arial"/>
          <w:b w:val="0"/>
          <w:szCs w:val="24"/>
        </w:rPr>
        <w:t>расположенного по адресу: Волгоградская область,</w:t>
      </w:r>
      <w:r w:rsidR="00F3429F" w:rsidRPr="00F9381C">
        <w:rPr>
          <w:rFonts w:ascii="Arial" w:hAnsi="Arial" w:cs="Arial"/>
          <w:szCs w:val="24"/>
        </w:rPr>
        <w:t xml:space="preserve"> </w:t>
      </w:r>
      <w:proofErr w:type="spellStart"/>
      <w:r w:rsidR="00F9381C">
        <w:rPr>
          <w:rFonts w:ascii="Arial" w:hAnsi="Arial" w:cs="Arial"/>
          <w:b w:val="0"/>
          <w:szCs w:val="24"/>
        </w:rPr>
        <w:t>Светлоярский</w:t>
      </w:r>
      <w:r w:rsidR="00F3429F" w:rsidRPr="00F9381C">
        <w:rPr>
          <w:rFonts w:ascii="Arial" w:hAnsi="Arial" w:cs="Arial"/>
          <w:b w:val="0"/>
          <w:szCs w:val="24"/>
        </w:rPr>
        <w:t>район</w:t>
      </w:r>
      <w:proofErr w:type="spellEnd"/>
      <w:r w:rsidR="00F3429F" w:rsidRPr="00F9381C">
        <w:rPr>
          <w:rFonts w:ascii="Arial" w:hAnsi="Arial" w:cs="Arial"/>
          <w:b w:val="0"/>
          <w:szCs w:val="24"/>
        </w:rPr>
        <w:t xml:space="preserve">, п. </w:t>
      </w:r>
      <w:proofErr w:type="spellStart"/>
      <w:r w:rsidR="00F3429F" w:rsidRPr="00F9381C">
        <w:rPr>
          <w:rFonts w:ascii="Arial" w:hAnsi="Arial" w:cs="Arial"/>
          <w:b w:val="0"/>
          <w:szCs w:val="24"/>
        </w:rPr>
        <w:t>Нариман</w:t>
      </w:r>
      <w:proofErr w:type="spellEnd"/>
      <w:r w:rsidR="00F3429F" w:rsidRPr="00F9381C">
        <w:rPr>
          <w:rFonts w:ascii="Arial" w:hAnsi="Arial" w:cs="Arial"/>
          <w:b w:val="0"/>
          <w:szCs w:val="24"/>
        </w:rPr>
        <w:t>, ул. Дружбы, д.5</w:t>
      </w:r>
      <w:r w:rsidR="00B31D9E" w:rsidRPr="00F9381C">
        <w:rPr>
          <w:rFonts w:ascii="Arial" w:hAnsi="Arial" w:cs="Arial"/>
          <w:b w:val="0"/>
          <w:bCs/>
          <w:szCs w:val="24"/>
        </w:rPr>
        <w:t>.</w:t>
      </w:r>
    </w:p>
    <w:p w:rsidR="002D7F54" w:rsidRPr="00FC3122" w:rsidRDefault="002D7F54" w:rsidP="002D7F54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color w:val="auto"/>
          <w:szCs w:val="24"/>
        </w:rPr>
      </w:pPr>
    </w:p>
    <w:p w:rsidR="002D7F54" w:rsidRPr="00FC3122" w:rsidRDefault="002D7F54" w:rsidP="00FB509F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rFonts w:ascii="Arial" w:hAnsi="Arial" w:cs="Arial"/>
          <w:b w:val="0"/>
          <w:color w:val="auto"/>
          <w:szCs w:val="24"/>
        </w:rPr>
      </w:pPr>
      <w:r w:rsidRPr="00FC3122">
        <w:rPr>
          <w:rFonts w:ascii="Arial" w:hAnsi="Arial" w:cs="Arial"/>
          <w:b w:val="0"/>
          <w:color w:val="auto"/>
          <w:szCs w:val="24"/>
        </w:rPr>
        <w:t xml:space="preserve">3. Жители </w:t>
      </w:r>
      <w:proofErr w:type="spellStart"/>
      <w:r w:rsidR="00763663" w:rsidRPr="00B8335A">
        <w:rPr>
          <w:rFonts w:ascii="Arial" w:hAnsi="Arial" w:cs="Arial"/>
          <w:b w:val="0"/>
          <w:szCs w:val="24"/>
        </w:rPr>
        <w:t>Наримановского</w:t>
      </w:r>
      <w:proofErr w:type="spellEnd"/>
      <w:r w:rsidR="00763663" w:rsidRPr="00FC3122">
        <w:rPr>
          <w:rFonts w:ascii="Arial" w:hAnsi="Arial" w:cs="Arial"/>
          <w:b w:val="0"/>
          <w:szCs w:val="24"/>
        </w:rPr>
        <w:t xml:space="preserve"> </w:t>
      </w:r>
      <w:r w:rsidR="00925372" w:rsidRPr="00FC3122">
        <w:rPr>
          <w:rFonts w:ascii="Arial" w:hAnsi="Arial" w:cs="Arial"/>
          <w:b w:val="0"/>
          <w:szCs w:val="24"/>
        </w:rPr>
        <w:t>сельского</w:t>
      </w:r>
      <w:r w:rsidRPr="00FC3122">
        <w:rPr>
          <w:rFonts w:ascii="Arial" w:hAnsi="Arial" w:cs="Arial"/>
          <w:b w:val="0"/>
          <w:szCs w:val="24"/>
        </w:rPr>
        <w:t xml:space="preserve"> поселения</w:t>
      </w:r>
      <w:r w:rsidRPr="00FC3122">
        <w:rPr>
          <w:rFonts w:ascii="Arial" w:hAnsi="Arial" w:cs="Arial"/>
          <w:b w:val="0"/>
          <w:color w:val="auto"/>
          <w:szCs w:val="24"/>
        </w:rPr>
        <w:t xml:space="preserve"> 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могут ознакомиться с вышеназванным проектом планировки территории в отделе архитектуры, строительства и ЖКХ администрации Светлоярского муниципального района по </w:t>
      </w:r>
      <w:r w:rsidR="00B31D9E" w:rsidRPr="00FC3122">
        <w:rPr>
          <w:rFonts w:ascii="Arial" w:hAnsi="Arial" w:cs="Arial"/>
          <w:b w:val="0"/>
          <w:color w:val="auto"/>
          <w:szCs w:val="24"/>
        </w:rPr>
        <w:lastRenderedPageBreak/>
        <w:t xml:space="preserve">адресу: Волгоградская область, Светлоярский район, р.п. Светлый Яр, </w:t>
      </w:r>
      <w:r w:rsidR="00FB509F">
        <w:rPr>
          <w:rFonts w:ascii="Arial" w:hAnsi="Arial" w:cs="Arial"/>
          <w:b w:val="0"/>
          <w:color w:val="auto"/>
          <w:szCs w:val="24"/>
        </w:rPr>
        <w:br/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ул. </w:t>
      </w:r>
      <w:proofErr w:type="gramStart"/>
      <w:r w:rsidR="00B31D9E" w:rsidRPr="00FC3122">
        <w:rPr>
          <w:rFonts w:ascii="Arial" w:hAnsi="Arial" w:cs="Arial"/>
          <w:b w:val="0"/>
          <w:color w:val="auto"/>
          <w:szCs w:val="24"/>
        </w:rPr>
        <w:t>Спортивная</w:t>
      </w:r>
      <w:proofErr w:type="gramEnd"/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д.5, кабинет</w:t>
      </w:r>
      <w:r w:rsidR="002B4997">
        <w:rPr>
          <w:rFonts w:ascii="Arial" w:hAnsi="Arial" w:cs="Arial"/>
          <w:b w:val="0"/>
          <w:color w:val="auto"/>
          <w:szCs w:val="24"/>
        </w:rPr>
        <w:t xml:space="preserve"> № 57, начиная с </w:t>
      </w:r>
      <w:r w:rsidR="00FB509F">
        <w:rPr>
          <w:rFonts w:ascii="Arial" w:hAnsi="Arial" w:cs="Arial"/>
          <w:b w:val="0"/>
          <w:color w:val="auto"/>
          <w:szCs w:val="24"/>
        </w:rPr>
        <w:t>6 ноября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2018 года. </w:t>
      </w:r>
    </w:p>
    <w:p w:rsidR="002D7F54" w:rsidRPr="00FC3122" w:rsidRDefault="002D7F54" w:rsidP="002D7F54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rFonts w:ascii="Arial" w:hAnsi="Arial" w:cs="Arial"/>
          <w:b w:val="0"/>
          <w:color w:val="auto"/>
          <w:szCs w:val="24"/>
        </w:rPr>
      </w:pPr>
    </w:p>
    <w:p w:rsidR="002D7F54" w:rsidRPr="00FC3122" w:rsidRDefault="002D7F54" w:rsidP="002D7F54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rFonts w:ascii="Arial" w:hAnsi="Arial" w:cs="Arial"/>
          <w:b w:val="0"/>
          <w:color w:val="auto"/>
          <w:szCs w:val="24"/>
        </w:rPr>
      </w:pPr>
      <w:r w:rsidRPr="00FC3122">
        <w:rPr>
          <w:rFonts w:ascii="Arial" w:hAnsi="Arial" w:cs="Arial"/>
          <w:b w:val="0"/>
          <w:color w:val="auto"/>
          <w:szCs w:val="24"/>
        </w:rPr>
        <w:t xml:space="preserve">4. </w:t>
      </w:r>
      <w:r w:rsidR="00FC3122">
        <w:rPr>
          <w:rFonts w:ascii="Arial" w:hAnsi="Arial" w:cs="Arial"/>
          <w:b w:val="0"/>
          <w:color w:val="auto"/>
          <w:szCs w:val="24"/>
        </w:rPr>
        <w:t xml:space="preserve">   </w:t>
      </w:r>
      <w:proofErr w:type="gramStart"/>
      <w:r w:rsidRPr="00FC3122">
        <w:rPr>
          <w:rFonts w:ascii="Arial" w:hAnsi="Arial" w:cs="Arial"/>
          <w:b w:val="0"/>
          <w:color w:val="auto"/>
          <w:szCs w:val="24"/>
        </w:rPr>
        <w:t xml:space="preserve">Предложения и </w:t>
      </w:r>
      <w:r w:rsidR="00B31D9E" w:rsidRPr="00FC3122">
        <w:rPr>
          <w:rFonts w:ascii="Arial" w:hAnsi="Arial" w:cs="Arial"/>
          <w:b w:val="0"/>
          <w:color w:val="auto"/>
          <w:szCs w:val="24"/>
        </w:rPr>
        <w:t>рекомендации по вышеназванному проекту планировки и межевания территории представляются в отдел архитектуры, строительства и ЖКХ администрации Светлоярского муниципального района (Волгоградская область, Светлоярский район, р.п.</w:t>
      </w:r>
      <w:proofErr w:type="gramEnd"/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</w:t>
      </w:r>
      <w:proofErr w:type="gramStart"/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Светлый Яр, </w:t>
      </w:r>
      <w:r w:rsidR="002B4997">
        <w:rPr>
          <w:rFonts w:ascii="Arial" w:hAnsi="Arial" w:cs="Arial"/>
          <w:b w:val="0"/>
          <w:color w:val="auto"/>
          <w:szCs w:val="24"/>
        </w:rPr>
        <w:t xml:space="preserve">ул. Спортивная д.5, кабинет </w:t>
      </w:r>
      <w:r w:rsidR="002B4997">
        <w:rPr>
          <w:rFonts w:ascii="Arial" w:hAnsi="Arial" w:cs="Arial"/>
          <w:b w:val="0"/>
          <w:color w:val="auto"/>
          <w:szCs w:val="24"/>
        </w:rPr>
        <w:br/>
        <w:t>№ 57) в письменном виде в срок до 5 декабря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2018 года. </w:t>
      </w:r>
      <w:proofErr w:type="gramEnd"/>
    </w:p>
    <w:p w:rsidR="002D7F54" w:rsidRPr="00FC3122" w:rsidRDefault="002D7F54" w:rsidP="002D7F54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rFonts w:ascii="Arial" w:hAnsi="Arial" w:cs="Arial"/>
          <w:b w:val="0"/>
          <w:color w:val="auto"/>
          <w:szCs w:val="24"/>
        </w:rPr>
      </w:pPr>
    </w:p>
    <w:p w:rsidR="002D7F54" w:rsidRPr="00FC3122" w:rsidRDefault="002D7F54" w:rsidP="002D7F54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FC3122">
        <w:rPr>
          <w:rFonts w:ascii="Arial" w:hAnsi="Arial" w:cs="Arial"/>
          <w:b w:val="0"/>
          <w:bCs/>
          <w:szCs w:val="24"/>
        </w:rPr>
        <w:t xml:space="preserve">      5. Отделу по муниципальной службе, общим и кадровым вопросам </w:t>
      </w:r>
      <w:r w:rsidR="00FC3122">
        <w:rPr>
          <w:rFonts w:ascii="Arial" w:hAnsi="Arial" w:cs="Arial"/>
          <w:b w:val="0"/>
          <w:bCs/>
          <w:szCs w:val="24"/>
        </w:rPr>
        <w:br/>
      </w:r>
      <w:r w:rsidRPr="00FC3122">
        <w:rPr>
          <w:rFonts w:ascii="Arial" w:hAnsi="Arial" w:cs="Arial"/>
          <w:b w:val="0"/>
          <w:bCs/>
          <w:szCs w:val="24"/>
        </w:rPr>
        <w:t xml:space="preserve">(Иванова Н.В.) направить данное постановление для опубликования в районной газете «Восход» и на официальном сайте администрации Светлоярского муниципального района </w:t>
      </w:r>
      <w:r w:rsidRPr="00FC3122">
        <w:rPr>
          <w:rFonts w:ascii="Arial" w:hAnsi="Arial" w:cs="Arial"/>
          <w:b w:val="0"/>
          <w:bCs/>
          <w:szCs w:val="24"/>
          <w:lang w:val="en-US"/>
        </w:rPr>
        <w:t>www</w:t>
      </w:r>
      <w:r w:rsidRPr="00FC3122">
        <w:rPr>
          <w:rFonts w:ascii="Arial" w:hAnsi="Arial" w:cs="Arial"/>
          <w:b w:val="0"/>
          <w:bCs/>
          <w:szCs w:val="24"/>
        </w:rPr>
        <w:t>.</w:t>
      </w:r>
      <w:proofErr w:type="spellStart"/>
      <w:r w:rsidRPr="00FC3122">
        <w:rPr>
          <w:rFonts w:ascii="Arial" w:hAnsi="Arial" w:cs="Arial"/>
          <w:b w:val="0"/>
          <w:bCs/>
          <w:szCs w:val="24"/>
          <w:lang w:val="en-US"/>
        </w:rPr>
        <w:t>svyar</w:t>
      </w:r>
      <w:proofErr w:type="spellEnd"/>
      <w:r w:rsidRPr="00FC3122">
        <w:rPr>
          <w:rFonts w:ascii="Arial" w:hAnsi="Arial" w:cs="Arial"/>
          <w:b w:val="0"/>
          <w:bCs/>
          <w:szCs w:val="24"/>
        </w:rPr>
        <w:t>.</w:t>
      </w:r>
      <w:proofErr w:type="spellStart"/>
      <w:r w:rsidRPr="00FC3122">
        <w:rPr>
          <w:rFonts w:ascii="Arial" w:hAnsi="Arial" w:cs="Arial"/>
          <w:b w:val="0"/>
          <w:bCs/>
          <w:szCs w:val="24"/>
          <w:lang w:val="en-US"/>
        </w:rPr>
        <w:t>ru</w:t>
      </w:r>
      <w:proofErr w:type="spellEnd"/>
      <w:r w:rsidRPr="00FC3122">
        <w:rPr>
          <w:rFonts w:ascii="Arial" w:hAnsi="Arial" w:cs="Arial"/>
          <w:b w:val="0"/>
          <w:bCs/>
          <w:szCs w:val="24"/>
        </w:rPr>
        <w:t>.</w:t>
      </w:r>
    </w:p>
    <w:p w:rsidR="002D7F54" w:rsidRPr="00FC3122" w:rsidRDefault="002D7F54" w:rsidP="002D7F54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2D7F54" w:rsidRPr="00FC3122" w:rsidRDefault="002D7F54" w:rsidP="00FC3122">
      <w:pPr>
        <w:pStyle w:val="a3"/>
        <w:tabs>
          <w:tab w:val="left" w:pos="-1985"/>
          <w:tab w:val="left" w:pos="709"/>
          <w:tab w:val="left" w:pos="851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FC3122">
        <w:rPr>
          <w:rFonts w:ascii="Arial" w:hAnsi="Arial" w:cs="Arial"/>
          <w:b w:val="0"/>
          <w:bCs/>
          <w:szCs w:val="24"/>
        </w:rPr>
        <w:t xml:space="preserve">     6. </w:t>
      </w:r>
      <w:r w:rsidR="00FC3122">
        <w:rPr>
          <w:rFonts w:ascii="Arial" w:hAnsi="Arial" w:cs="Arial"/>
          <w:b w:val="0"/>
          <w:bCs/>
          <w:szCs w:val="24"/>
        </w:rPr>
        <w:t xml:space="preserve"> </w:t>
      </w:r>
      <w:r w:rsidRPr="00FC3122">
        <w:rPr>
          <w:rFonts w:ascii="Arial" w:hAnsi="Arial" w:cs="Arial"/>
          <w:b w:val="0"/>
          <w:bCs/>
          <w:szCs w:val="24"/>
        </w:rPr>
        <w:t xml:space="preserve">Контроль над исполнением настоящего постановления </w:t>
      </w:r>
      <w:r w:rsidR="00B31D9E" w:rsidRPr="00FC3122">
        <w:rPr>
          <w:rFonts w:ascii="Arial" w:hAnsi="Arial" w:cs="Arial"/>
          <w:b w:val="0"/>
          <w:bCs/>
          <w:szCs w:val="24"/>
        </w:rPr>
        <w:t xml:space="preserve">возложить на главного архитектора администрации </w:t>
      </w:r>
      <w:r w:rsidRPr="00FC3122">
        <w:rPr>
          <w:rFonts w:ascii="Arial" w:hAnsi="Arial" w:cs="Arial"/>
          <w:b w:val="0"/>
          <w:bCs/>
          <w:szCs w:val="24"/>
        </w:rPr>
        <w:t xml:space="preserve">Светлоярского муниципального района </w:t>
      </w:r>
      <w:r w:rsidR="00B31D9E" w:rsidRPr="00FC3122">
        <w:rPr>
          <w:rFonts w:ascii="Arial" w:hAnsi="Arial" w:cs="Arial"/>
          <w:b w:val="0"/>
          <w:szCs w:val="24"/>
        </w:rPr>
        <w:t>Жуков</w:t>
      </w:r>
      <w:r w:rsidR="00FF2299">
        <w:rPr>
          <w:rFonts w:ascii="Arial" w:hAnsi="Arial" w:cs="Arial"/>
          <w:b w:val="0"/>
          <w:szCs w:val="24"/>
        </w:rPr>
        <w:t>а</w:t>
      </w:r>
      <w:r w:rsidR="00B31D9E" w:rsidRPr="00FC3122">
        <w:rPr>
          <w:rFonts w:ascii="Arial" w:hAnsi="Arial" w:cs="Arial"/>
          <w:b w:val="0"/>
          <w:szCs w:val="24"/>
        </w:rPr>
        <w:t xml:space="preserve"> В.И.</w:t>
      </w:r>
    </w:p>
    <w:p w:rsidR="002D7F54" w:rsidRPr="00FC3122" w:rsidRDefault="002D7F54" w:rsidP="002D7F54">
      <w:pPr>
        <w:jc w:val="both"/>
        <w:rPr>
          <w:rFonts w:cs="Arial"/>
          <w:sz w:val="24"/>
          <w:szCs w:val="24"/>
        </w:rPr>
      </w:pPr>
    </w:p>
    <w:p w:rsidR="002D7F54" w:rsidRPr="00FC3122" w:rsidRDefault="002D7F54" w:rsidP="002D7F54">
      <w:pPr>
        <w:jc w:val="both"/>
        <w:rPr>
          <w:rFonts w:cs="Arial"/>
          <w:sz w:val="24"/>
          <w:szCs w:val="24"/>
        </w:rPr>
      </w:pPr>
    </w:p>
    <w:p w:rsidR="002D7F54" w:rsidRPr="00FC3122" w:rsidRDefault="002D7F54" w:rsidP="002D7F54">
      <w:pPr>
        <w:jc w:val="both"/>
        <w:rPr>
          <w:rFonts w:cs="Arial"/>
          <w:sz w:val="24"/>
          <w:szCs w:val="24"/>
        </w:rPr>
      </w:pPr>
    </w:p>
    <w:p w:rsidR="002B4997" w:rsidRPr="002B4997" w:rsidRDefault="002B4997" w:rsidP="002B4997">
      <w:pPr>
        <w:rPr>
          <w:rFonts w:cs="Arial"/>
          <w:b w:val="0"/>
          <w:sz w:val="24"/>
          <w:szCs w:val="24"/>
        </w:rPr>
      </w:pPr>
      <w:proofErr w:type="spellStart"/>
      <w:r w:rsidRPr="002B4997">
        <w:rPr>
          <w:rFonts w:cs="Arial"/>
          <w:b w:val="0"/>
          <w:sz w:val="24"/>
          <w:szCs w:val="24"/>
        </w:rPr>
        <w:t>Врио</w:t>
      </w:r>
      <w:proofErr w:type="spellEnd"/>
      <w:r w:rsidRPr="002B4997">
        <w:rPr>
          <w:rFonts w:cs="Arial"/>
          <w:b w:val="0"/>
          <w:sz w:val="24"/>
          <w:szCs w:val="24"/>
        </w:rPr>
        <w:t xml:space="preserve"> главы муниципального района                                                  </w:t>
      </w:r>
      <w:proofErr w:type="spellStart"/>
      <w:r w:rsidRPr="002B4997">
        <w:rPr>
          <w:rFonts w:cs="Arial"/>
          <w:b w:val="0"/>
          <w:sz w:val="24"/>
          <w:szCs w:val="24"/>
        </w:rPr>
        <w:t>М.Н.Думбрава</w:t>
      </w:r>
      <w:proofErr w:type="spellEnd"/>
    </w:p>
    <w:p w:rsidR="002D7F54" w:rsidRPr="00FC3122" w:rsidRDefault="002D7F54" w:rsidP="002D7F54">
      <w:pPr>
        <w:pStyle w:val="a3"/>
        <w:ind w:left="0" w:right="452"/>
        <w:jc w:val="both"/>
        <w:rPr>
          <w:rFonts w:ascii="Arial" w:hAnsi="Arial" w:cs="Arial"/>
          <w:b w:val="0"/>
          <w:szCs w:val="24"/>
        </w:rPr>
      </w:pPr>
    </w:p>
    <w:p w:rsidR="002D7F54" w:rsidRPr="00FC3122" w:rsidRDefault="002D7F54" w:rsidP="002D7F54">
      <w:pPr>
        <w:pStyle w:val="a3"/>
        <w:ind w:left="0" w:right="452"/>
        <w:jc w:val="both"/>
        <w:rPr>
          <w:rFonts w:ascii="Arial" w:hAnsi="Arial" w:cs="Arial"/>
          <w:b w:val="0"/>
          <w:szCs w:val="24"/>
        </w:rPr>
      </w:pPr>
    </w:p>
    <w:p w:rsidR="002D7F54" w:rsidRPr="00FC3122" w:rsidRDefault="002D7F54" w:rsidP="002D7F54">
      <w:pPr>
        <w:pStyle w:val="a3"/>
        <w:ind w:left="0" w:right="452"/>
        <w:jc w:val="both"/>
        <w:rPr>
          <w:rFonts w:ascii="Arial" w:hAnsi="Arial" w:cs="Arial"/>
          <w:b w:val="0"/>
          <w:szCs w:val="24"/>
        </w:rPr>
      </w:pPr>
    </w:p>
    <w:p w:rsidR="002D7F54" w:rsidRDefault="002D7F54" w:rsidP="002D7F54">
      <w:pPr>
        <w:pStyle w:val="a3"/>
        <w:ind w:left="0" w:right="452"/>
        <w:jc w:val="both"/>
        <w:rPr>
          <w:b w:val="0"/>
          <w:sz w:val="20"/>
        </w:rPr>
      </w:pPr>
    </w:p>
    <w:p w:rsidR="002D7F54" w:rsidRDefault="002D7F54" w:rsidP="002D7F54">
      <w:pPr>
        <w:pStyle w:val="a3"/>
        <w:ind w:left="0" w:right="452"/>
        <w:jc w:val="both"/>
        <w:rPr>
          <w:b w:val="0"/>
          <w:sz w:val="20"/>
        </w:rPr>
      </w:pPr>
    </w:p>
    <w:p w:rsidR="006C4735" w:rsidRDefault="006C4735" w:rsidP="00FD78AD">
      <w:pPr>
        <w:pStyle w:val="a3"/>
        <w:ind w:left="0" w:right="452"/>
        <w:jc w:val="both"/>
        <w:rPr>
          <w:b w:val="0"/>
          <w:sz w:val="20"/>
        </w:rPr>
      </w:pPr>
    </w:p>
    <w:p w:rsidR="006C4735" w:rsidRDefault="006C4735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7758BF" w:rsidRDefault="007758BF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F209C7" w:rsidRDefault="00F209C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001B92" w:rsidRPr="00FC3122" w:rsidRDefault="002B4997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  <w:proofErr w:type="spellStart"/>
      <w:r>
        <w:rPr>
          <w:rFonts w:ascii="Arial" w:hAnsi="Arial" w:cs="Arial"/>
          <w:b w:val="0"/>
          <w:sz w:val="18"/>
        </w:rPr>
        <w:t>Улесова</w:t>
      </w:r>
      <w:proofErr w:type="spellEnd"/>
      <w:r>
        <w:rPr>
          <w:rFonts w:ascii="Arial" w:hAnsi="Arial" w:cs="Arial"/>
          <w:b w:val="0"/>
          <w:sz w:val="18"/>
        </w:rPr>
        <w:t xml:space="preserve"> А.С.</w:t>
      </w:r>
    </w:p>
    <w:sectPr w:rsidR="00001B92" w:rsidRPr="00FC3122" w:rsidSect="001B12D2">
      <w:pgSz w:w="11906" w:h="16838" w:code="9"/>
      <w:pgMar w:top="1134" w:right="113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F0" w:rsidRDefault="009F2EF0">
      <w:r>
        <w:separator/>
      </w:r>
    </w:p>
  </w:endnote>
  <w:endnote w:type="continuationSeparator" w:id="0">
    <w:p w:rsidR="009F2EF0" w:rsidRDefault="009F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F0" w:rsidRDefault="009F2EF0">
      <w:r>
        <w:separator/>
      </w:r>
    </w:p>
  </w:footnote>
  <w:footnote w:type="continuationSeparator" w:id="0">
    <w:p w:rsidR="009F2EF0" w:rsidRDefault="009F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2ABAA5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13D6F"/>
    <w:rsid w:val="000248A7"/>
    <w:rsid w:val="0004016C"/>
    <w:rsid w:val="0004137B"/>
    <w:rsid w:val="000421DE"/>
    <w:rsid w:val="00045A8F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8B2"/>
    <w:rsid w:val="000B44B0"/>
    <w:rsid w:val="000B5A73"/>
    <w:rsid w:val="000B5B2D"/>
    <w:rsid w:val="000B63C6"/>
    <w:rsid w:val="000B791A"/>
    <w:rsid w:val="000D3507"/>
    <w:rsid w:val="000E2137"/>
    <w:rsid w:val="000F25F9"/>
    <w:rsid w:val="000F3D4A"/>
    <w:rsid w:val="00105281"/>
    <w:rsid w:val="001053C1"/>
    <w:rsid w:val="0010599D"/>
    <w:rsid w:val="001065AB"/>
    <w:rsid w:val="00120ED5"/>
    <w:rsid w:val="00123577"/>
    <w:rsid w:val="001365FC"/>
    <w:rsid w:val="001575C0"/>
    <w:rsid w:val="0015793C"/>
    <w:rsid w:val="001613BF"/>
    <w:rsid w:val="00173AB9"/>
    <w:rsid w:val="00174B7E"/>
    <w:rsid w:val="00180467"/>
    <w:rsid w:val="00180C6B"/>
    <w:rsid w:val="00183E6B"/>
    <w:rsid w:val="0019384C"/>
    <w:rsid w:val="0019390C"/>
    <w:rsid w:val="00194776"/>
    <w:rsid w:val="00196BB3"/>
    <w:rsid w:val="001A17F2"/>
    <w:rsid w:val="001B12D2"/>
    <w:rsid w:val="001B70C5"/>
    <w:rsid w:val="001E18F0"/>
    <w:rsid w:val="00206704"/>
    <w:rsid w:val="00221D27"/>
    <w:rsid w:val="00232A4C"/>
    <w:rsid w:val="00236AE4"/>
    <w:rsid w:val="00241616"/>
    <w:rsid w:val="00253BFC"/>
    <w:rsid w:val="002548E0"/>
    <w:rsid w:val="002569BA"/>
    <w:rsid w:val="00257188"/>
    <w:rsid w:val="00270BE7"/>
    <w:rsid w:val="00294912"/>
    <w:rsid w:val="002954A3"/>
    <w:rsid w:val="0029555C"/>
    <w:rsid w:val="002B0087"/>
    <w:rsid w:val="002B0647"/>
    <w:rsid w:val="002B1E7A"/>
    <w:rsid w:val="002B4997"/>
    <w:rsid w:val="002C0A75"/>
    <w:rsid w:val="002D79C8"/>
    <w:rsid w:val="002D7F54"/>
    <w:rsid w:val="003068AC"/>
    <w:rsid w:val="00307C92"/>
    <w:rsid w:val="0031157C"/>
    <w:rsid w:val="0031533B"/>
    <w:rsid w:val="00322EA8"/>
    <w:rsid w:val="0033188F"/>
    <w:rsid w:val="00337FF0"/>
    <w:rsid w:val="003428E3"/>
    <w:rsid w:val="00353FDB"/>
    <w:rsid w:val="00363C03"/>
    <w:rsid w:val="00367B82"/>
    <w:rsid w:val="0038624D"/>
    <w:rsid w:val="003A29AA"/>
    <w:rsid w:val="003B0A33"/>
    <w:rsid w:val="003B7002"/>
    <w:rsid w:val="003D7D84"/>
    <w:rsid w:val="003E6DB3"/>
    <w:rsid w:val="004018BE"/>
    <w:rsid w:val="00404C61"/>
    <w:rsid w:val="00406AA8"/>
    <w:rsid w:val="00421B84"/>
    <w:rsid w:val="0043025B"/>
    <w:rsid w:val="0044243C"/>
    <w:rsid w:val="00444024"/>
    <w:rsid w:val="00446343"/>
    <w:rsid w:val="00447287"/>
    <w:rsid w:val="004508DE"/>
    <w:rsid w:val="004535D8"/>
    <w:rsid w:val="004631E7"/>
    <w:rsid w:val="00463BBA"/>
    <w:rsid w:val="00477238"/>
    <w:rsid w:val="00482B94"/>
    <w:rsid w:val="00482FA3"/>
    <w:rsid w:val="0049045F"/>
    <w:rsid w:val="00490508"/>
    <w:rsid w:val="004B1D0F"/>
    <w:rsid w:val="004B2C68"/>
    <w:rsid w:val="004B58EA"/>
    <w:rsid w:val="004C290F"/>
    <w:rsid w:val="004D5CE5"/>
    <w:rsid w:val="004E2151"/>
    <w:rsid w:val="004F1269"/>
    <w:rsid w:val="004F47D2"/>
    <w:rsid w:val="004F63C5"/>
    <w:rsid w:val="00507340"/>
    <w:rsid w:val="00527FEB"/>
    <w:rsid w:val="005447BB"/>
    <w:rsid w:val="00554AAE"/>
    <w:rsid w:val="00560545"/>
    <w:rsid w:val="0056260A"/>
    <w:rsid w:val="00563815"/>
    <w:rsid w:val="00572F26"/>
    <w:rsid w:val="00592BD8"/>
    <w:rsid w:val="00595DB4"/>
    <w:rsid w:val="00596845"/>
    <w:rsid w:val="005C01F4"/>
    <w:rsid w:val="005C2721"/>
    <w:rsid w:val="005C5E91"/>
    <w:rsid w:val="005D59EA"/>
    <w:rsid w:val="005E1E8B"/>
    <w:rsid w:val="005F29A4"/>
    <w:rsid w:val="005F48C9"/>
    <w:rsid w:val="005F74DB"/>
    <w:rsid w:val="00632FFB"/>
    <w:rsid w:val="00634E2C"/>
    <w:rsid w:val="006414B5"/>
    <w:rsid w:val="006532D7"/>
    <w:rsid w:val="0067039D"/>
    <w:rsid w:val="00673AA0"/>
    <w:rsid w:val="006746E2"/>
    <w:rsid w:val="00692A27"/>
    <w:rsid w:val="00692AB9"/>
    <w:rsid w:val="00693D25"/>
    <w:rsid w:val="0069553F"/>
    <w:rsid w:val="006A25A1"/>
    <w:rsid w:val="006A620F"/>
    <w:rsid w:val="006C4735"/>
    <w:rsid w:val="006C63D6"/>
    <w:rsid w:val="006C6EE1"/>
    <w:rsid w:val="006D3947"/>
    <w:rsid w:val="006D76D8"/>
    <w:rsid w:val="006E2D90"/>
    <w:rsid w:val="006E6C63"/>
    <w:rsid w:val="007114D4"/>
    <w:rsid w:val="00724BF4"/>
    <w:rsid w:val="00725ED5"/>
    <w:rsid w:val="00731A3C"/>
    <w:rsid w:val="007361DB"/>
    <w:rsid w:val="00750BDF"/>
    <w:rsid w:val="00751AFC"/>
    <w:rsid w:val="00753F8B"/>
    <w:rsid w:val="00763663"/>
    <w:rsid w:val="00766216"/>
    <w:rsid w:val="007758BF"/>
    <w:rsid w:val="00777318"/>
    <w:rsid w:val="00777FAB"/>
    <w:rsid w:val="007A30F4"/>
    <w:rsid w:val="007A794A"/>
    <w:rsid w:val="007B5EFD"/>
    <w:rsid w:val="007B655D"/>
    <w:rsid w:val="00802A13"/>
    <w:rsid w:val="008119EF"/>
    <w:rsid w:val="00831363"/>
    <w:rsid w:val="00832501"/>
    <w:rsid w:val="00837972"/>
    <w:rsid w:val="00857147"/>
    <w:rsid w:val="008645FA"/>
    <w:rsid w:val="00866332"/>
    <w:rsid w:val="0087193D"/>
    <w:rsid w:val="00895B28"/>
    <w:rsid w:val="008A4F75"/>
    <w:rsid w:val="008C17D5"/>
    <w:rsid w:val="008C7FE7"/>
    <w:rsid w:val="008E21F1"/>
    <w:rsid w:val="008E5AF0"/>
    <w:rsid w:val="008E75EF"/>
    <w:rsid w:val="00913DE4"/>
    <w:rsid w:val="00914FB6"/>
    <w:rsid w:val="0091616F"/>
    <w:rsid w:val="009169D6"/>
    <w:rsid w:val="00922B96"/>
    <w:rsid w:val="00925372"/>
    <w:rsid w:val="009306D3"/>
    <w:rsid w:val="0095261B"/>
    <w:rsid w:val="009608E8"/>
    <w:rsid w:val="00972D7F"/>
    <w:rsid w:val="009836A7"/>
    <w:rsid w:val="00985C76"/>
    <w:rsid w:val="00991695"/>
    <w:rsid w:val="009A0A7B"/>
    <w:rsid w:val="009A1919"/>
    <w:rsid w:val="009A35B3"/>
    <w:rsid w:val="009A51A9"/>
    <w:rsid w:val="009C6CDF"/>
    <w:rsid w:val="009D31AC"/>
    <w:rsid w:val="009E5A86"/>
    <w:rsid w:val="009E5FF1"/>
    <w:rsid w:val="009F1874"/>
    <w:rsid w:val="009F20D1"/>
    <w:rsid w:val="009F2EF0"/>
    <w:rsid w:val="00A00518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B0509"/>
    <w:rsid w:val="00AB500B"/>
    <w:rsid w:val="00AB62E6"/>
    <w:rsid w:val="00AC332D"/>
    <w:rsid w:val="00AD25CA"/>
    <w:rsid w:val="00AE03AD"/>
    <w:rsid w:val="00B16F54"/>
    <w:rsid w:val="00B17CAA"/>
    <w:rsid w:val="00B2637B"/>
    <w:rsid w:val="00B2660D"/>
    <w:rsid w:val="00B31D9E"/>
    <w:rsid w:val="00B36076"/>
    <w:rsid w:val="00B37877"/>
    <w:rsid w:val="00B456C6"/>
    <w:rsid w:val="00B53BAF"/>
    <w:rsid w:val="00B77ADD"/>
    <w:rsid w:val="00B82799"/>
    <w:rsid w:val="00B8335A"/>
    <w:rsid w:val="00B9196D"/>
    <w:rsid w:val="00B92BC9"/>
    <w:rsid w:val="00BA0187"/>
    <w:rsid w:val="00BA103A"/>
    <w:rsid w:val="00BA3C3B"/>
    <w:rsid w:val="00BB3ADB"/>
    <w:rsid w:val="00BC1BD7"/>
    <w:rsid w:val="00BD503E"/>
    <w:rsid w:val="00BE5391"/>
    <w:rsid w:val="00BF1726"/>
    <w:rsid w:val="00C0026F"/>
    <w:rsid w:val="00C350CC"/>
    <w:rsid w:val="00C37A42"/>
    <w:rsid w:val="00C4279D"/>
    <w:rsid w:val="00C44006"/>
    <w:rsid w:val="00C57894"/>
    <w:rsid w:val="00C60873"/>
    <w:rsid w:val="00C6562F"/>
    <w:rsid w:val="00C77BDF"/>
    <w:rsid w:val="00C824A9"/>
    <w:rsid w:val="00C834EC"/>
    <w:rsid w:val="00C85572"/>
    <w:rsid w:val="00C87CE9"/>
    <w:rsid w:val="00C92C8E"/>
    <w:rsid w:val="00C97BDA"/>
    <w:rsid w:val="00CA4092"/>
    <w:rsid w:val="00CA4A95"/>
    <w:rsid w:val="00CB1DD8"/>
    <w:rsid w:val="00CB38D8"/>
    <w:rsid w:val="00CC14F6"/>
    <w:rsid w:val="00CC1BB5"/>
    <w:rsid w:val="00CC238E"/>
    <w:rsid w:val="00CC5E42"/>
    <w:rsid w:val="00CC5FFB"/>
    <w:rsid w:val="00CC60C4"/>
    <w:rsid w:val="00CD672A"/>
    <w:rsid w:val="00CD6B40"/>
    <w:rsid w:val="00CF79E8"/>
    <w:rsid w:val="00D064BD"/>
    <w:rsid w:val="00D067A5"/>
    <w:rsid w:val="00D3501F"/>
    <w:rsid w:val="00D45515"/>
    <w:rsid w:val="00D52A36"/>
    <w:rsid w:val="00D6312B"/>
    <w:rsid w:val="00D7223C"/>
    <w:rsid w:val="00D7458E"/>
    <w:rsid w:val="00D8277D"/>
    <w:rsid w:val="00D91FD9"/>
    <w:rsid w:val="00D9358E"/>
    <w:rsid w:val="00D95805"/>
    <w:rsid w:val="00D9594A"/>
    <w:rsid w:val="00DA6530"/>
    <w:rsid w:val="00DA7FE1"/>
    <w:rsid w:val="00DD794A"/>
    <w:rsid w:val="00DE2FD8"/>
    <w:rsid w:val="00DE6019"/>
    <w:rsid w:val="00E01016"/>
    <w:rsid w:val="00E30636"/>
    <w:rsid w:val="00E31081"/>
    <w:rsid w:val="00E43AAA"/>
    <w:rsid w:val="00E820B7"/>
    <w:rsid w:val="00E853AF"/>
    <w:rsid w:val="00E879A2"/>
    <w:rsid w:val="00E938BB"/>
    <w:rsid w:val="00EA0FE1"/>
    <w:rsid w:val="00EA21CF"/>
    <w:rsid w:val="00EA2C35"/>
    <w:rsid w:val="00EA3294"/>
    <w:rsid w:val="00EA4596"/>
    <w:rsid w:val="00EA7CEA"/>
    <w:rsid w:val="00EB784C"/>
    <w:rsid w:val="00EC1CA5"/>
    <w:rsid w:val="00ED450D"/>
    <w:rsid w:val="00ED7236"/>
    <w:rsid w:val="00F112A1"/>
    <w:rsid w:val="00F16AD5"/>
    <w:rsid w:val="00F209C7"/>
    <w:rsid w:val="00F23DB8"/>
    <w:rsid w:val="00F303A5"/>
    <w:rsid w:val="00F3429F"/>
    <w:rsid w:val="00F52CBC"/>
    <w:rsid w:val="00F5322A"/>
    <w:rsid w:val="00F57D8E"/>
    <w:rsid w:val="00F6335F"/>
    <w:rsid w:val="00F63FCA"/>
    <w:rsid w:val="00F71165"/>
    <w:rsid w:val="00F72921"/>
    <w:rsid w:val="00F742D8"/>
    <w:rsid w:val="00F86FD8"/>
    <w:rsid w:val="00F90632"/>
    <w:rsid w:val="00F9381C"/>
    <w:rsid w:val="00F95EF4"/>
    <w:rsid w:val="00FA5F22"/>
    <w:rsid w:val="00FB509F"/>
    <w:rsid w:val="00FC3122"/>
    <w:rsid w:val="00FC4390"/>
    <w:rsid w:val="00FC5201"/>
    <w:rsid w:val="00FD0E35"/>
    <w:rsid w:val="00FD5F94"/>
    <w:rsid w:val="00FD78AD"/>
    <w:rsid w:val="00FE11A1"/>
    <w:rsid w:val="00FE539C"/>
    <w:rsid w:val="00FF054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Н. В. Иванова</cp:lastModifiedBy>
  <cp:revision>9</cp:revision>
  <cp:lastPrinted>2018-10-30T06:53:00Z</cp:lastPrinted>
  <dcterms:created xsi:type="dcterms:W3CDTF">2018-10-24T10:14:00Z</dcterms:created>
  <dcterms:modified xsi:type="dcterms:W3CDTF">2018-11-02T02:59:00Z</dcterms:modified>
</cp:coreProperties>
</file>